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ED56A" w14:textId="2C956E90" w:rsidR="00D610E8" w:rsidRPr="00D610E8" w:rsidRDefault="00D610E8" w:rsidP="00D610E8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E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4</w:t>
      </w:r>
    </w:p>
    <w:p w14:paraId="66EE02D2" w14:textId="77777777" w:rsidR="00D610E8" w:rsidRPr="00D610E8" w:rsidRDefault="00D610E8" w:rsidP="00D610E8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E8">
        <w:rPr>
          <w:rFonts w:ascii="Times New Roman" w:hAnsi="Times New Roman"/>
          <w:sz w:val="20"/>
          <w:szCs w:val="20"/>
        </w:rPr>
        <w:t>к Дополнительному соглашению 1</w:t>
      </w:r>
    </w:p>
    <w:p w14:paraId="53EF1EC9" w14:textId="77777777" w:rsidR="00D610E8" w:rsidRPr="00D610E8" w:rsidRDefault="00D610E8" w:rsidP="00D610E8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610E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от 28.01.2021</w:t>
      </w:r>
    </w:p>
    <w:p w14:paraId="4170583D" w14:textId="77777777" w:rsidR="00D610E8" w:rsidRDefault="00D610E8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DB4574B" w14:textId="39A5EA5B" w:rsidR="00D002AF" w:rsidRPr="00A60726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sz w:val="20"/>
          <w:szCs w:val="20"/>
        </w:rPr>
        <w:t xml:space="preserve">Приложение </w:t>
      </w:r>
      <w:r w:rsidR="002371AD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A6072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sz w:val="20"/>
          <w:szCs w:val="20"/>
        </w:rPr>
        <w:t>к</w:t>
      </w:r>
      <w:r w:rsidR="00B77801" w:rsidRPr="00A60726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A6072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A60726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3DD51BBA" w:rsidR="00D002AF" w:rsidRPr="00A6072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A60726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A60726">
        <w:rPr>
          <w:rFonts w:ascii="Times New Roman" w:hAnsi="Times New Roman"/>
          <w:sz w:val="20"/>
          <w:szCs w:val="20"/>
        </w:rPr>
        <w:t>2</w:t>
      </w:r>
      <w:r w:rsidR="00003E72" w:rsidRPr="00A60726">
        <w:rPr>
          <w:rFonts w:ascii="Times New Roman" w:hAnsi="Times New Roman"/>
          <w:sz w:val="20"/>
          <w:szCs w:val="20"/>
        </w:rPr>
        <w:t>1</w:t>
      </w:r>
      <w:r w:rsidR="00E37018" w:rsidRPr="00A60726">
        <w:rPr>
          <w:rFonts w:ascii="Times New Roman" w:hAnsi="Times New Roman"/>
          <w:sz w:val="20"/>
          <w:szCs w:val="20"/>
        </w:rPr>
        <w:t xml:space="preserve"> </w:t>
      </w:r>
      <w:r w:rsidRPr="00A60726">
        <w:rPr>
          <w:rFonts w:ascii="Times New Roman" w:hAnsi="Times New Roman"/>
          <w:sz w:val="20"/>
          <w:szCs w:val="20"/>
        </w:rPr>
        <w:t>год</w:t>
      </w:r>
    </w:p>
    <w:p w14:paraId="45460204" w14:textId="7190DDBE" w:rsidR="00D002AF" w:rsidRPr="00395033" w:rsidRDefault="00D002AF" w:rsidP="00F526F3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A60726">
        <w:rPr>
          <w:rFonts w:ascii="Times New Roman" w:hAnsi="Times New Roman"/>
          <w:sz w:val="20"/>
        </w:rPr>
        <w:t xml:space="preserve">от </w:t>
      </w:r>
      <w:r w:rsidR="006C005C">
        <w:rPr>
          <w:rFonts w:ascii="Times New Roman" w:hAnsi="Times New Roman"/>
          <w:sz w:val="20"/>
        </w:rPr>
        <w:t>30</w:t>
      </w:r>
      <w:r w:rsidRPr="00A60726">
        <w:rPr>
          <w:rFonts w:ascii="Times New Roman" w:hAnsi="Times New Roman"/>
          <w:sz w:val="20"/>
        </w:rPr>
        <w:t>.12.20</w:t>
      </w:r>
      <w:r w:rsidR="00003E72" w:rsidRPr="00A60726">
        <w:rPr>
          <w:rFonts w:ascii="Times New Roman" w:hAnsi="Times New Roman"/>
          <w:sz w:val="20"/>
        </w:rPr>
        <w:t>20</w:t>
      </w:r>
    </w:p>
    <w:p w14:paraId="7DE63A47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395033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F87CC8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CC8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6B04A31F" w:rsidR="00A44596" w:rsidRPr="00F87CC8" w:rsidRDefault="00AF19AB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CC8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6EED1EE9" w14:textId="77777777" w:rsidR="004F27E7" w:rsidRPr="00395033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C7D5B8" w14:textId="77777777" w:rsidR="00A44596" w:rsidRPr="00395033" w:rsidRDefault="00A44596" w:rsidP="007F576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27AF9F26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395033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395033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395033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395033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14:paraId="17793505" w14:textId="77777777" w:rsidR="00A44596" w:rsidRPr="00395033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395033" w:rsidRDefault="00A44596" w:rsidP="007F576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1AC8702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395033">
        <w:rPr>
          <w:rFonts w:ascii="Times New Roman" w:hAnsi="Times New Roman" w:cs="Times New Roman"/>
          <w:sz w:val="24"/>
          <w:szCs w:val="24"/>
        </w:rPr>
        <w:t>ями</w:t>
      </w:r>
      <w:r w:rsidRPr="00395033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7F5765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7F5765" w:rsidRPr="007F5765">
        <w:rPr>
          <w:rFonts w:ascii="Times New Roman" w:hAnsi="Times New Roman" w:cs="Times New Roman"/>
          <w:sz w:val="24"/>
          <w:szCs w:val="24"/>
          <w:highlight w:val="yellow"/>
        </w:rPr>
        <w:t>среднего подушевого норматива финансирования</w:t>
      </w:r>
      <w:r w:rsidRPr="00395033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</w:t>
      </w:r>
      <w:r w:rsidR="00E46E0F" w:rsidRPr="00395033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395033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5D422E35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F38DC1" w14:textId="6E874636" w:rsidR="00A44596" w:rsidRPr="00395033" w:rsidRDefault="0002288A" w:rsidP="00A401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4F19C21B" wp14:editId="2A38780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016B">
        <w:rPr>
          <w:rFonts w:ascii="Times New Roman" w:hAnsi="Times New Roman" w:cs="Times New Roman"/>
          <w:sz w:val="24"/>
          <w:szCs w:val="24"/>
        </w:rPr>
        <w:t>,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70921188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63DEE1C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53606AF2" wp14:editId="34F3A2AD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7F5765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7F5765">
        <w:rPr>
          <w:rFonts w:ascii="Times New Roman" w:hAnsi="Times New Roman" w:cs="Times New Roman"/>
          <w:sz w:val="24"/>
          <w:szCs w:val="24"/>
          <w:highlight w:val="yellow"/>
        </w:rPr>
        <w:t>размер среднего подушевого норматива финансирования скорой медицинской помощи,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14:paraId="51F2737C" w14:textId="0D50513E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1B49BBF" wp14:editId="08C79A26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7F5765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5D454864" w14:textId="65A324C6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C715A47" wp14:editId="53A148A6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7F5765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45F71731" w14:textId="64A12541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D6CE464" wp14:editId="0582B33D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7F5765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, на территории которого выдан полис обязательного медицинского страхования за вызов, </w:t>
      </w:r>
      <w:r w:rsidR="00A44596" w:rsidRPr="00395033">
        <w:rPr>
          <w:rFonts w:ascii="Times New Roman" w:hAnsi="Times New Roman" w:cs="Times New Roman"/>
          <w:sz w:val="24"/>
          <w:szCs w:val="24"/>
        </w:rPr>
        <w:lastRenderedPageBreak/>
        <w:t>рублей;</w:t>
      </w:r>
    </w:p>
    <w:p w14:paraId="33419E19" w14:textId="642AEED6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Чз </w:t>
      </w:r>
      <w:r w:rsidR="006D553C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человек.</w:t>
      </w:r>
    </w:p>
    <w:p w14:paraId="775B031D" w14:textId="77777777" w:rsidR="00A44596" w:rsidRPr="00395033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0AB52BF" w14:textId="77777777" w:rsidR="006D553C" w:rsidRPr="006D553C" w:rsidRDefault="007F5765" w:rsidP="006D553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D55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2.1. </w:t>
      </w:r>
      <w:r w:rsidR="006D553C" w:rsidRPr="006D55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Определение коэффициента приведения среднего подушевого </w:t>
      </w:r>
    </w:p>
    <w:p w14:paraId="139F4A72" w14:textId="37922E9F" w:rsidR="007F5765" w:rsidRPr="006D553C" w:rsidRDefault="006D553C" w:rsidP="006D553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D553C">
        <w:rPr>
          <w:rFonts w:ascii="Times New Roman" w:hAnsi="Times New Roman" w:cs="Times New Roman"/>
          <w:b/>
          <w:sz w:val="24"/>
          <w:szCs w:val="24"/>
          <w:highlight w:val="yellow"/>
        </w:rPr>
        <w:t>норматива финансирования к базовому нормативу финансирования</w:t>
      </w:r>
    </w:p>
    <w:p w14:paraId="7CAECFC7" w14:textId="5C39E302" w:rsidR="006D553C" w:rsidRPr="006D553C" w:rsidRDefault="006D553C" w:rsidP="006D55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6D553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</w:t>
      </w:r>
      <w:r w:rsidR="009B40E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а</w:t>
      </w:r>
      <w:r w:rsidRPr="006D553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специфик</w:t>
      </w:r>
      <w:r w:rsidR="009B40E1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и</w:t>
      </w:r>
      <w:r w:rsidRPr="006D553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, коэффициента дифференциации,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 (далее – коэффициент приведения скорой медицинской помощи) рассчитывается по следующей формуле:</w:t>
      </w:r>
    </w:p>
    <w:p w14:paraId="5965EF8A" w14:textId="77777777" w:rsidR="006D553C" w:rsidRPr="006D553C" w:rsidRDefault="006D553C" w:rsidP="006D55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14:paraId="36A370DA" w14:textId="047BA011" w:rsidR="006D553C" w:rsidRPr="006D553C" w:rsidRDefault="000B1B16" w:rsidP="006D55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ПН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ФО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СР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  <w:highlight w:val="yellow"/>
                  </w:rPr>
                  <m:t>СМП</m:t>
                </m:r>
              </m:sup>
            </m:sSubSup>
          </m:den>
        </m:f>
      </m:oMath>
      <w:r w:rsidR="00C974E1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= </w:t>
      </w:r>
      <w:r w:rsidR="008445E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0,84</w:t>
      </w:r>
      <w:r w:rsidR="006D553C" w:rsidRPr="006D553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, где:</w:t>
      </w:r>
    </w:p>
    <w:p w14:paraId="372D2E5E" w14:textId="77777777" w:rsidR="006D553C" w:rsidRPr="006D553C" w:rsidRDefault="006D553C" w:rsidP="006D55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14:paraId="5B589773" w14:textId="77777777" w:rsidR="006D553C" w:rsidRPr="006D553C" w:rsidRDefault="000B1B16" w:rsidP="006D55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b>
        </m:sSub>
      </m:oMath>
      <w:r w:rsidR="006D553C" w:rsidRPr="006D553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– коэффициент приведения скорой медицинской помощи;</w:t>
      </w:r>
    </w:p>
    <w:p w14:paraId="70B705AB" w14:textId="1B5E5454" w:rsidR="006D553C" w:rsidRPr="006D553C" w:rsidRDefault="000B1B16" w:rsidP="006D55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БАЗ</m:t>
            </m:r>
          </m:sub>
        </m:sSub>
      </m:oMath>
      <w:r w:rsidR="006D553C" w:rsidRPr="006D553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 xml:space="preserve"> – базовый подушевой норматив финансирования, рублей.</w:t>
      </w:r>
    </w:p>
    <w:p w14:paraId="31459229" w14:textId="77777777" w:rsidR="007F5765" w:rsidRDefault="007F5765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49421D1E" w14:textId="68789B6C" w:rsidR="00A87640" w:rsidRDefault="00A44596" w:rsidP="007F5765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A87640">
        <w:rPr>
          <w:rFonts w:ascii="Times New Roman" w:hAnsi="Times New Roman" w:cs="Times New Roman"/>
          <w:b/>
          <w:sz w:val="24"/>
          <w:szCs w:val="24"/>
          <w:highlight w:val="yellow"/>
        </w:rPr>
        <w:t>2.</w:t>
      </w:r>
      <w:r w:rsidR="00A87640" w:rsidRPr="00A87640">
        <w:rPr>
          <w:rFonts w:ascii="Times New Roman" w:hAnsi="Times New Roman" w:cs="Times New Roman"/>
          <w:b/>
          <w:sz w:val="24"/>
          <w:szCs w:val="24"/>
          <w:highlight w:val="yellow"/>
        </w:rPr>
        <w:t>2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. Определение </w:t>
      </w:r>
      <w:r w:rsidR="006D553C" w:rsidRPr="006D553C">
        <w:rPr>
          <w:rFonts w:ascii="Times New Roman" w:hAnsi="Times New Roman" w:cs="Times New Roman"/>
          <w:b/>
          <w:sz w:val="24"/>
          <w:szCs w:val="24"/>
          <w:highlight w:val="yellow"/>
        </w:rPr>
        <w:t>баз</w:t>
      </w:r>
      <w:r w:rsidR="006D553C">
        <w:rPr>
          <w:rFonts w:ascii="Times New Roman" w:hAnsi="Times New Roman" w:cs="Times New Roman"/>
          <w:b/>
          <w:sz w:val="24"/>
          <w:szCs w:val="24"/>
          <w:highlight w:val="yellow"/>
        </w:rPr>
        <w:t>о</w:t>
      </w:r>
      <w:r w:rsidR="006D553C" w:rsidRPr="006D553C">
        <w:rPr>
          <w:rFonts w:ascii="Times New Roman" w:hAnsi="Times New Roman" w:cs="Times New Roman"/>
          <w:b/>
          <w:sz w:val="24"/>
          <w:szCs w:val="24"/>
          <w:highlight w:val="yellow"/>
        </w:rPr>
        <w:t>вого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подушевого норматива финансирования</w:t>
      </w:r>
    </w:p>
    <w:p w14:paraId="79936E29" w14:textId="0863DEE5" w:rsidR="00A44596" w:rsidRPr="00395033" w:rsidRDefault="00A44596" w:rsidP="007F5765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2757E162" w14:textId="672A2318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Базовый подушевой норматив финансирования скорой медицинской помощи, оказываемой вне медицинской организации, рассчитывается исходя из </w:t>
      </w:r>
      <w:r w:rsidR="00A87640" w:rsidRPr="00A87640">
        <w:rPr>
          <w:rFonts w:ascii="Times New Roman" w:hAnsi="Times New Roman" w:cs="Times New Roman"/>
          <w:sz w:val="24"/>
          <w:szCs w:val="24"/>
          <w:highlight w:val="yellow"/>
        </w:rPr>
        <w:t>размера среднего подушевого норматива</w:t>
      </w:r>
      <w:r w:rsidRPr="00395033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395033">
        <w:rPr>
          <w:rFonts w:ascii="Times New Roman" w:hAnsi="Times New Roman" w:cs="Times New Roman"/>
          <w:sz w:val="24"/>
          <w:szCs w:val="24"/>
        </w:rPr>
        <w:t>ХМАО-Югры</w:t>
      </w:r>
      <w:r w:rsidRPr="00395033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716E31AF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74F28C" w14:textId="77777777" w:rsidR="00A44596" w:rsidRPr="00395033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0222D5A6" wp14:editId="0D6AF469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395033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395033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395033">
        <w:rPr>
          <w:rFonts w:ascii="Times New Roman" w:hAnsi="Times New Roman" w:cs="Times New Roman"/>
          <w:sz w:val="24"/>
          <w:szCs w:val="24"/>
        </w:rPr>
        <w:t>где</w:t>
      </w:r>
    </w:p>
    <w:p w14:paraId="4089B4F5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FFB82" w14:textId="46AE77CD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Пн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194CCA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базовый подушевой норматив финансирования скорой медицинской помощи вне медицинской организации, рублей;</w:t>
      </w:r>
    </w:p>
    <w:p w14:paraId="7A90A8A1" w14:textId="08667C9E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ОС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194CCA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размер средств, направляемых на оплату скорой медицинской помощи вне медицинской организации застрахованным в </w:t>
      </w:r>
      <w:r w:rsidR="001F1EE4" w:rsidRPr="00395033">
        <w:rPr>
          <w:rFonts w:ascii="Times New Roman" w:hAnsi="Times New Roman" w:cs="Times New Roman"/>
          <w:sz w:val="24"/>
          <w:szCs w:val="24"/>
        </w:rPr>
        <w:t>ХМАО-Югре</w:t>
      </w:r>
      <w:r w:rsidRPr="00395033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14:paraId="1AA212D0" w14:textId="2C7BA16C" w:rsidR="00AD7A99" w:rsidRPr="00395033" w:rsidRDefault="006647B1" w:rsidP="009512C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Базовый подушевой норматив финансирования скорой медицинской помощи</w:t>
      </w:r>
      <w:r w:rsidR="00631F76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медицинской организации</w:t>
      </w:r>
      <w:r w:rsidR="006F45CF" w:rsidRPr="00395033">
        <w:rPr>
          <w:rFonts w:ascii="Times New Roman" w:hAnsi="Times New Roman"/>
          <w:sz w:val="24"/>
          <w:szCs w:val="24"/>
        </w:rPr>
        <w:t xml:space="preserve">, </w:t>
      </w:r>
      <w:r w:rsidRPr="00395033">
        <w:rPr>
          <w:rFonts w:ascii="Times New Roman" w:hAnsi="Times New Roman"/>
          <w:sz w:val="24"/>
          <w:szCs w:val="24"/>
        </w:rPr>
        <w:t>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r w:rsidR="00692810" w:rsidRPr="00395033">
        <w:rPr>
          <w:rFonts w:ascii="Times New Roman" w:hAnsi="Times New Roman"/>
          <w:sz w:val="24"/>
          <w:szCs w:val="24"/>
        </w:rPr>
        <w:t xml:space="preserve"> </w:t>
      </w:r>
      <w:r w:rsidR="006F45CF" w:rsidRPr="00395033">
        <w:rPr>
          <w:rFonts w:ascii="Times New Roman" w:hAnsi="Times New Roman"/>
          <w:sz w:val="24"/>
          <w:szCs w:val="24"/>
        </w:rPr>
        <w:t xml:space="preserve">включает расходы на оплату медицинской помощи в рамках базовой программы обязательного медицинского страхования, </w:t>
      </w:r>
      <w:r w:rsidR="00692810" w:rsidRPr="00395033">
        <w:rPr>
          <w:rFonts w:ascii="Times New Roman" w:hAnsi="Times New Roman"/>
          <w:sz w:val="24"/>
          <w:szCs w:val="24"/>
        </w:rPr>
        <w:t xml:space="preserve">за </w:t>
      </w:r>
      <w:r w:rsidR="009512C4" w:rsidRPr="00395033">
        <w:rPr>
          <w:rFonts w:ascii="Times New Roman" w:hAnsi="Times New Roman"/>
          <w:sz w:val="24"/>
          <w:szCs w:val="24"/>
        </w:rPr>
        <w:t>исключением</w:t>
      </w:r>
      <w:r w:rsidR="000224C8" w:rsidRPr="00395033">
        <w:rPr>
          <w:rFonts w:ascii="Times New Roman" w:hAnsi="Times New Roman"/>
          <w:sz w:val="24"/>
          <w:szCs w:val="24"/>
        </w:rPr>
        <w:t>:</w:t>
      </w:r>
      <w:r w:rsidR="009512C4" w:rsidRPr="00395033">
        <w:rPr>
          <w:rFonts w:ascii="Times New Roman" w:hAnsi="Times New Roman"/>
          <w:sz w:val="24"/>
          <w:szCs w:val="24"/>
        </w:rPr>
        <w:t xml:space="preserve"> </w:t>
      </w:r>
    </w:p>
    <w:p w14:paraId="56B885CF" w14:textId="1339F719" w:rsidR="004854F9" w:rsidRPr="00395033" w:rsidRDefault="00194CCA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36447984"/>
      <w:r>
        <w:rPr>
          <w:rFonts w:ascii="Times New Roman" w:hAnsi="Times New Roman" w:cs="Times New Roman"/>
          <w:sz w:val="24"/>
          <w:szCs w:val="24"/>
        </w:rPr>
        <w:t>–</w:t>
      </w:r>
      <w:r w:rsidR="004854F9" w:rsidRPr="00395033">
        <w:rPr>
          <w:rFonts w:ascii="Times New Roman" w:hAnsi="Times New Roman" w:cs="Times New Roman"/>
          <w:sz w:val="24"/>
          <w:szCs w:val="24"/>
        </w:rPr>
        <w:t> расходов на оплату вызовов скорой медицинской помощи с применением тромболитической терапии;</w:t>
      </w:r>
    </w:p>
    <w:p w14:paraId="7FF244A4" w14:textId="0FD9C21F" w:rsidR="004854F9" w:rsidRPr="00395033" w:rsidRDefault="00194CCA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4854F9" w:rsidRPr="00395033">
        <w:rPr>
          <w:rFonts w:ascii="Times New Roman" w:hAnsi="Times New Roman" w:cs="Times New Roman"/>
          <w:sz w:val="24"/>
          <w:szCs w:val="24"/>
        </w:rPr>
        <w:t> 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</w:t>
      </w:r>
      <w:r w:rsidR="000224C8" w:rsidRPr="00395033">
        <w:rPr>
          <w:rFonts w:ascii="Times New Roman" w:hAnsi="Times New Roman" w:cs="Times New Roman"/>
          <w:sz w:val="24"/>
          <w:szCs w:val="24"/>
        </w:rPr>
        <w:t>вания.</w:t>
      </w:r>
    </w:p>
    <w:p w14:paraId="0C403DBE" w14:textId="77777777" w:rsidR="006005B3" w:rsidRPr="00395033" w:rsidRDefault="006005B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78D66BC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26AB036E" w14:textId="4EFEF43A" w:rsidR="00A4459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EC452A" w14:textId="77777777" w:rsidR="00996DC8" w:rsidRPr="00395033" w:rsidRDefault="00996DC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6C2DDA" w14:textId="77777777" w:rsidR="00A87640" w:rsidRDefault="00A44596" w:rsidP="007F5765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A87640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2.</w:t>
      </w:r>
      <w:r w:rsidR="00A87640" w:rsidRPr="00A87640">
        <w:rPr>
          <w:rFonts w:ascii="Times New Roman" w:hAnsi="Times New Roman" w:cs="Times New Roman"/>
          <w:b/>
          <w:sz w:val="24"/>
          <w:szCs w:val="24"/>
          <w:highlight w:val="yellow"/>
        </w:rPr>
        <w:t>3</w:t>
      </w:r>
      <w:r w:rsidRPr="00395033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395033" w:rsidRDefault="00A44596" w:rsidP="007F5765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6D9D41B0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На основе среднего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395033">
        <w:rPr>
          <w:rFonts w:ascii="Times New Roman" w:hAnsi="Times New Roman" w:cs="Times New Roman"/>
          <w:sz w:val="24"/>
          <w:szCs w:val="24"/>
        </w:rPr>
        <w:t>ХМАО-Югре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3ED919A2" w:rsidR="000F65E1" w:rsidRPr="00395033" w:rsidRDefault="000B1B16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0F65E1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743877E5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ДПн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0F65E1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>
        <w:rPr>
          <w:rFonts w:ascii="Times New Roman" w:hAnsi="Times New Roman" w:cs="Times New Roman"/>
          <w:sz w:val="24"/>
          <w:szCs w:val="24"/>
        </w:rPr>
        <w:t>ой</w:t>
      </w:r>
      <w:r w:rsidRPr="0039503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>
        <w:rPr>
          <w:rFonts w:ascii="Times New Roman" w:hAnsi="Times New Roman" w:cs="Times New Roman"/>
          <w:sz w:val="24"/>
          <w:szCs w:val="24"/>
        </w:rPr>
        <w:t>и</w:t>
      </w:r>
      <w:r w:rsidRPr="00395033">
        <w:rPr>
          <w:rFonts w:ascii="Times New Roman" w:hAnsi="Times New Roman" w:cs="Times New Roman"/>
          <w:sz w:val="24"/>
          <w:szCs w:val="24"/>
        </w:rPr>
        <w:t>, рублей;</w:t>
      </w:r>
    </w:p>
    <w:p w14:paraId="1CDEC986" w14:textId="7205D7DD" w:rsidR="00A44596" w:rsidRPr="00395033" w:rsidRDefault="000B1B1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A44596" w:rsidRPr="000F65E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F65E1" w:rsidRPr="000F65E1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="00A44596" w:rsidRPr="000F65E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F65E1" w:rsidRPr="000F65E1">
        <w:rPr>
          <w:rFonts w:ascii="Times New Roman" w:hAnsi="Times New Roman" w:cs="Times New Roman"/>
          <w:sz w:val="24"/>
          <w:szCs w:val="24"/>
          <w:highlight w:val="yellow"/>
        </w:rPr>
        <w:t>коэффициент специфики оказания скорой медицинской помощи i-той медицинской организацией</w:t>
      </w:r>
      <w:r w:rsidR="00A44596" w:rsidRPr="000F65E1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9E5D3C0" w14:textId="2CB794B1" w:rsidR="00A44596" w:rsidRPr="00395033" w:rsidRDefault="00154E2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E23">
        <w:rPr>
          <w:rFonts w:ascii="Times New Roman" w:hAnsi="Times New Roman" w:cs="Times New Roman"/>
          <w:sz w:val="24"/>
          <w:szCs w:val="24"/>
          <w:highlight w:val="yellow"/>
        </w:rPr>
        <w:t>Коэффициент специфики оказания скорой медицинской помощи определяется для каждой медицинской организации по следующей формуле</w:t>
      </w:r>
      <w:r w:rsidR="00A44596" w:rsidRPr="00395033">
        <w:rPr>
          <w:rFonts w:ascii="Times New Roman" w:hAnsi="Times New Roman" w:cs="Times New Roman"/>
          <w:sz w:val="24"/>
          <w:szCs w:val="24"/>
        </w:rPr>
        <w:t>:</w:t>
      </w:r>
    </w:p>
    <w:p w14:paraId="70F93DD2" w14:textId="77777777" w:rsidR="00A44596" w:rsidRPr="00395033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6C078" w14:textId="4F826A5E" w:rsidR="00154E23" w:rsidRPr="00395033" w:rsidRDefault="000B1B16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КС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СМП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ПВ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СУБ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, где:</m:t>
          </m:r>
        </m:oMath>
      </m:oMathPara>
    </w:p>
    <w:p w14:paraId="4A250F4D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8CCB3" w14:textId="6EC50A6E" w:rsidR="00D877DB" w:rsidRPr="00395033" w:rsidRDefault="000B1B16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bSup>
      </m:oMath>
      <w:r w:rsidR="00D877DB" w:rsidRPr="00154E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82FBF" w:rsidRPr="00154E23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="00D877DB" w:rsidRPr="00154E2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54E23" w:rsidRPr="00154E23">
        <w:rPr>
          <w:rFonts w:ascii="Times New Roman" w:hAnsi="Times New Roman" w:cs="Times New Roman"/>
          <w:sz w:val="24"/>
          <w:szCs w:val="24"/>
          <w:highlight w:val="yellow"/>
        </w:rPr>
        <w:t>коэффициент специфики оказания медицинской помощи;</w:t>
      </w:r>
    </w:p>
    <w:p w14:paraId="5461ACB1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КДпв – половозрастной коэффициент дифференциации подушевого норматива, рассчитанный для </w:t>
      </w:r>
      <w:r w:rsidR="000F29D5" w:rsidRPr="00395033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395033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14:paraId="041DA24B" w14:textId="75CBCA52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КД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82FBF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14:paraId="7FE7CBB1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A7E4B32" w14:textId="77777777" w:rsidR="00D877DB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7ADC8" w14:textId="77777777" w:rsidR="00D877DB" w:rsidRPr="00395033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t>КДпв – половозрастной коэффициент дифференциации подушевого норматива</w:t>
      </w:r>
    </w:p>
    <w:p w14:paraId="5972ABC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395033">
        <w:rPr>
          <w:rFonts w:ascii="Times New Roman" w:hAnsi="Times New Roman" w:cs="Times New Roman"/>
          <w:sz w:val="24"/>
          <w:szCs w:val="24"/>
        </w:rPr>
        <w:t xml:space="preserve">с </w:t>
      </w:r>
      <w:r w:rsidRPr="00395033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395033">
        <w:rPr>
          <w:rFonts w:ascii="Times New Roman" w:hAnsi="Times New Roman" w:cs="Times New Roman"/>
          <w:sz w:val="24"/>
          <w:szCs w:val="24"/>
        </w:rPr>
        <w:t>ями</w:t>
      </w:r>
      <w:r w:rsidRPr="00395033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КДпв = (Кпвзо x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+ Кпвзо x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+…+ Кпвзо x Ч</w:t>
      </w:r>
      <w:r w:rsidRPr="00395033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)/Чсмо,   где      </w:t>
      </w:r>
    </w:p>
    <w:p w14:paraId="7BD5C7DB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395033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395033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395033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/>
          <w:sz w:val="24"/>
          <w:szCs w:val="24"/>
          <w:lang w:eastAsia="ru-RU"/>
        </w:rPr>
        <w:t>Чсмо – общая численность застрахованных лиц, обслуживаемых МО;</w:t>
      </w:r>
    </w:p>
    <w:p w14:paraId="5608E342" w14:textId="77777777" w:rsidR="00A44596" w:rsidRPr="00395033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 xml:space="preserve">Кпвзо – относительный коэффициент половозрастных затрат при оказании </w:t>
      </w:r>
      <w:r w:rsidRPr="00395033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395033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395033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395033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2E033245" w14:textId="74262BE7" w:rsidR="005770A4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6F4057" w14:textId="77777777" w:rsidR="00996DC8" w:rsidRPr="00395033" w:rsidRDefault="00996DC8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2C783CC" w:rsidR="00B041A2" w:rsidRPr="00395033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033">
        <w:rPr>
          <w:rFonts w:ascii="Times New Roman" w:hAnsi="Times New Roman" w:cs="Times New Roman"/>
          <w:b/>
          <w:sz w:val="24"/>
          <w:szCs w:val="24"/>
        </w:rPr>
        <w:lastRenderedPageBreak/>
        <w:t>КД</w:t>
      </w:r>
      <w:r w:rsidRPr="00395033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47">
        <w:rPr>
          <w:rFonts w:ascii="Times New Roman" w:hAnsi="Times New Roman" w:cs="Times New Roman"/>
          <w:b/>
          <w:sz w:val="24"/>
          <w:szCs w:val="24"/>
        </w:rPr>
        <w:t>–</w:t>
      </w:r>
      <w:r w:rsidRPr="00395033">
        <w:rPr>
          <w:rFonts w:ascii="Times New Roman" w:hAnsi="Times New Roman" w:cs="Times New Roman"/>
          <w:b/>
          <w:sz w:val="24"/>
          <w:szCs w:val="24"/>
        </w:rPr>
        <w:t xml:space="preserve">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14:paraId="6F1880E5" w14:textId="77777777" w:rsidR="00B041A2" w:rsidRPr="00395033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395033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395033">
        <w:rPr>
          <w:rFonts w:ascii="Times New Roman" w:hAnsi="Times New Roman" w:cs="Times New Roman"/>
          <w:sz w:val="24"/>
          <w:szCs w:val="24"/>
        </w:rPr>
        <w:t>,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6AC4A94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DC555BD" w:rsidR="00F526F3" w:rsidRPr="00256F31" w:rsidRDefault="00F526F3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ФО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СР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СМП</m:t>
                  </m:r>
                </m:sup>
              </m:sSub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Пр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highlight w:val="yellow"/>
                    </w:rPr>
                    <m:t>СМП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4648648F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2FCDBB17" wp14:editId="028F338E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B22D0C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>
        <w:rPr>
          <w:rFonts w:ascii="Times New Roman" w:hAnsi="Times New Roman" w:cs="Times New Roman"/>
          <w:sz w:val="24"/>
          <w:szCs w:val="24"/>
        </w:rPr>
        <w:t>ой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>
        <w:rPr>
          <w:rFonts w:ascii="Times New Roman" w:hAnsi="Times New Roman" w:cs="Times New Roman"/>
          <w:sz w:val="24"/>
          <w:szCs w:val="24"/>
        </w:rPr>
        <w:t>и</w:t>
      </w:r>
      <w:r w:rsidR="00A44596" w:rsidRPr="00395033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14:paraId="3A806916" w14:textId="77777777" w:rsidR="00A44596" w:rsidRPr="00395033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77777777" w:rsidR="00E11675" w:rsidRDefault="000B1B16" w:rsidP="00395A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395A3D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232A5633" w14:textId="4A62E924" w:rsidR="00A44596" w:rsidRPr="00395033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B0695E6" wp14:editId="66B1692D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4516F8">
        <w:rPr>
          <w:rFonts w:ascii="Times New Roman" w:hAnsi="Times New Roman" w:cs="Times New Roman"/>
          <w:sz w:val="24"/>
          <w:szCs w:val="24"/>
        </w:rPr>
        <w:t>–</w:t>
      </w:r>
      <w:r w:rsidR="00A44596" w:rsidRPr="00395033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395033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395033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45FF743C" w:rsidR="000B116D" w:rsidRPr="00395033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58E3" w:rsidRPr="001C58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739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200F7F5B" w:rsidR="000B116D" w:rsidRPr="00395A3D" w:rsidRDefault="004516F8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убвенции из бюджета Федерального фонда 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 страхования оказываемой в рамках базовой программы ОМС в размере 8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5F6A31EA" w:rsidR="000B116D" w:rsidRPr="00395A3D" w:rsidRDefault="004516F8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39D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B116D"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15EB4A97" w:rsidR="000B116D" w:rsidRPr="00652518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A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расчет базового подушевого норматива финансирования ПнБАЗ</w:t>
      </w: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2FEC1DA2" w:rsidR="000B116D" w:rsidRPr="00395033" w:rsidRDefault="00147989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6525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(Кксуб), учитывающий корректировку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обеспечения в пределах установленного финансового обеспечения скорой медицинской помощи </w:t>
      </w:r>
      <w:r w:rsidR="001C58E3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1C58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58E3" w:rsidRPr="001C58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C58E3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395033">
        <w:rPr>
          <w:rFonts w:ascii="Times New Roman" w:hAnsi="Times New Roman" w:cs="Times New Roman"/>
          <w:sz w:val="24"/>
          <w:szCs w:val="24"/>
        </w:rPr>
        <w:t>из значения,</w:t>
      </w:r>
      <w:r w:rsidRPr="00395033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5006E7F3" w:rsidR="003A399B" w:rsidRPr="00395033" w:rsidRDefault="003A399B" w:rsidP="003A3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ФО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 w:cs="Times New Roman"/>
          <w:sz w:val="24"/>
          <w:szCs w:val="24"/>
        </w:rPr>
        <w:t xml:space="preserve"> = (ФДПн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r w:rsidRPr="00395033">
        <w:rPr>
          <w:rFonts w:ascii="Times New Roman" w:hAnsi="Times New Roman" w:cs="Times New Roman"/>
          <w:sz w:val="24"/>
          <w:szCs w:val="24"/>
        </w:rPr>
        <w:t xml:space="preserve"> x 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) х </w:t>
      </w:r>
      <w:r w:rsidRPr="00395033">
        <w:rPr>
          <w:rFonts w:ascii="Times New Roman" w:hAnsi="Times New Roman" w:cs="Times New Roman"/>
          <w:bCs/>
          <w:iCs/>
          <w:sz w:val="24"/>
          <w:szCs w:val="24"/>
        </w:rPr>
        <w:t>Кксуб</w:t>
      </w:r>
      <w:r w:rsidRPr="00395033">
        <w:rPr>
          <w:rFonts w:ascii="Times New Roman" w:hAnsi="Times New Roman" w:cs="Times New Roman"/>
          <w:sz w:val="24"/>
          <w:szCs w:val="24"/>
        </w:rPr>
        <w:t xml:space="preserve"> + </w:t>
      </w:r>
      <w:r w:rsidR="001C58E3" w:rsidRPr="00395033">
        <w:rPr>
          <w:rFonts w:ascii="Times New Roman" w:hAnsi="Times New Roman" w:cs="Times New Roman"/>
          <w:sz w:val="24"/>
          <w:szCs w:val="24"/>
        </w:rPr>
        <w:t>ОС</w:t>
      </w:r>
      <w:r w:rsidR="001C58E3" w:rsidRPr="00395033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1C58E3" w:rsidRPr="00395033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3BD6094E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ФО</w:t>
      </w:r>
      <w:r w:rsidRPr="00395033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74BA2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4B4EC3FF" w:rsidR="00B968E8" w:rsidRPr="00395033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033">
        <w:rPr>
          <w:rFonts w:ascii="Times New Roman" w:hAnsi="Times New Roman" w:cs="Times New Roman"/>
          <w:sz w:val="24"/>
          <w:szCs w:val="24"/>
        </w:rPr>
        <w:t>ЧЗ</w:t>
      </w:r>
      <w:r w:rsidRPr="00395033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95033">
        <w:rPr>
          <w:rFonts w:ascii="Times New Roman" w:hAnsi="Times New Roman" w:cs="Times New Roman"/>
          <w:sz w:val="24"/>
          <w:szCs w:val="24"/>
        </w:rPr>
        <w:t xml:space="preserve"> </w:t>
      </w:r>
      <w:r w:rsidR="00E74BA2">
        <w:rPr>
          <w:rFonts w:ascii="Times New Roman" w:hAnsi="Times New Roman" w:cs="Times New Roman"/>
          <w:sz w:val="24"/>
          <w:szCs w:val="24"/>
        </w:rPr>
        <w:t>–</w:t>
      </w:r>
      <w:r w:rsidRPr="00395033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2F900A7D" w14:textId="77777777" w:rsidR="00E37018" w:rsidRPr="00395033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14:paraId="43EF312E" w14:textId="50980B9B" w:rsidR="00523627" w:rsidRPr="00395033" w:rsidRDefault="00A87640" w:rsidP="00A8764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87640">
        <w:rPr>
          <w:rFonts w:ascii="Times New Roman" w:hAnsi="Times New Roman"/>
          <w:b/>
          <w:sz w:val="24"/>
          <w:szCs w:val="24"/>
          <w:highlight w:val="yellow"/>
        </w:rPr>
        <w:t>2.4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9A2BA4" w:rsidRPr="00395033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395033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14:paraId="5CE9ACFB" w14:textId="5E86410E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OLE_LINK4"/>
      <w:bookmarkStart w:id="2" w:name="OLE_LINK5"/>
      <w:r w:rsidRPr="00395033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 структурного подразделения скорой медицинской помощи </w:t>
      </w:r>
      <w:r w:rsidRPr="00395033">
        <w:rPr>
          <w:rFonts w:ascii="Times New Roman" w:hAnsi="Times New Roman"/>
          <w:sz w:val="24"/>
          <w:szCs w:val="24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>–</w:t>
      </w:r>
      <w:r w:rsidR="00FF48DA" w:rsidRPr="00395033">
        <w:rPr>
          <w:rFonts w:ascii="Times New Roman" w:hAnsi="Times New Roman"/>
          <w:sz w:val="24"/>
          <w:szCs w:val="24"/>
        </w:rPr>
        <w:t>о</w:t>
      </w:r>
      <w:r w:rsidRPr="00395033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r w:rsidR="000B1418"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смоi</w:t>
      </w:r>
      <w:r w:rsidRPr="00395033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14:paraId="0B9DEF6E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44F7050F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Ф</w:t>
      </w:r>
      <w:r w:rsidR="000B1418" w:rsidRPr="00395033">
        <w:rPr>
          <w:rFonts w:ascii="Times New Roman" w:hAnsi="Times New Roman"/>
          <w:sz w:val="24"/>
          <w:szCs w:val="24"/>
        </w:rPr>
        <w:t>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= 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х Ч</w:t>
      </w:r>
      <w:r w:rsidR="005D7E32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="00323F3C" w:rsidRPr="00395033">
        <w:rPr>
          <w:rFonts w:ascii="Times New Roman" w:hAnsi="Times New Roman"/>
          <w:sz w:val="24"/>
          <w:szCs w:val="24"/>
        </w:rPr>
        <w:t>,   где</w:t>
      </w:r>
    </w:p>
    <w:p w14:paraId="5389EFD5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6DC2A0FB" w14:textId="46B68D89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– подушевой норматив финансирования структурного подразделения скорой медицинской помощи на </w:t>
      </w:r>
      <w:r w:rsidRPr="00395033">
        <w:rPr>
          <w:rFonts w:ascii="Times New Roman" w:hAnsi="Times New Roman"/>
          <w:sz w:val="24"/>
          <w:szCs w:val="24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>–</w:t>
      </w:r>
      <w:r w:rsidR="005D7E32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 xml:space="preserve">й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="00F20A0C">
        <w:rPr>
          <w:rFonts w:ascii="Times New Roman" w:hAnsi="Times New Roman"/>
          <w:sz w:val="24"/>
          <w:szCs w:val="24"/>
        </w:rPr>
        <w:t>-</w:t>
      </w:r>
      <w:r w:rsidRPr="00395033">
        <w:rPr>
          <w:rFonts w:ascii="Times New Roman" w:hAnsi="Times New Roman"/>
          <w:sz w:val="24"/>
          <w:szCs w:val="24"/>
        </w:rPr>
        <w:t>Югре, включающий статьи затрат в соответствии с территориальной программой обязательного медицинского страхования</w:t>
      </w:r>
      <w:r w:rsidR="00D25B62" w:rsidRPr="00395033">
        <w:rPr>
          <w:rFonts w:ascii="Times New Roman" w:hAnsi="Times New Roman"/>
          <w:sz w:val="24"/>
          <w:szCs w:val="24"/>
        </w:rPr>
        <w:t>, рубли</w:t>
      </w:r>
      <w:r w:rsidRPr="00395033">
        <w:rPr>
          <w:rFonts w:ascii="Times New Roman" w:hAnsi="Times New Roman"/>
          <w:sz w:val="24"/>
          <w:szCs w:val="24"/>
        </w:rPr>
        <w:t>;</w:t>
      </w:r>
    </w:p>
    <w:p w14:paraId="5EA6BEE2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Ч</w:t>
      </w:r>
      <w:r w:rsidR="005D7E32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r w:rsidRPr="00395033">
        <w:rPr>
          <w:rFonts w:ascii="Times New Roman" w:hAnsi="Times New Roman"/>
          <w:sz w:val="24"/>
          <w:szCs w:val="24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>–</w:t>
      </w:r>
      <w:r w:rsidR="00504336" w:rsidRPr="00395033">
        <w:rPr>
          <w:rFonts w:ascii="Times New Roman" w:hAnsi="Times New Roman"/>
          <w:sz w:val="24"/>
          <w:szCs w:val="24"/>
        </w:rPr>
        <w:t>ой</w:t>
      </w:r>
      <w:r w:rsidRPr="00395033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395033">
        <w:rPr>
          <w:rFonts w:ascii="Times New Roman" w:hAnsi="Times New Roman"/>
          <w:sz w:val="24"/>
          <w:szCs w:val="24"/>
        </w:rPr>
        <w:t>, человек</w:t>
      </w:r>
      <w:r w:rsidR="00DF3227" w:rsidRPr="00395033">
        <w:rPr>
          <w:rFonts w:ascii="Times New Roman" w:hAnsi="Times New Roman"/>
          <w:sz w:val="24"/>
          <w:szCs w:val="24"/>
        </w:rPr>
        <w:t>.</w:t>
      </w:r>
    </w:p>
    <w:bookmarkEnd w:id="1"/>
    <w:bookmarkEnd w:id="2"/>
    <w:p w14:paraId="19F17C4A" w14:textId="0AD231A1" w:rsidR="00523627" w:rsidRPr="00395033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</w:t>
      </w:r>
      <w:r w:rsidR="00523627" w:rsidRPr="00395033">
        <w:rPr>
          <w:rFonts w:ascii="Times New Roman" w:hAnsi="Times New Roman"/>
          <w:sz w:val="24"/>
          <w:szCs w:val="24"/>
        </w:rPr>
        <w:t xml:space="preserve">одушевой норматив финансирования структурного подразделения скорой медицинской помощи на </w:t>
      </w:r>
      <w:r w:rsidR="00523627" w:rsidRPr="00395033">
        <w:rPr>
          <w:rFonts w:ascii="Times New Roman" w:hAnsi="Times New Roman"/>
          <w:sz w:val="24"/>
          <w:szCs w:val="24"/>
          <w:lang w:val="en-US"/>
        </w:rPr>
        <w:t>i</w:t>
      </w:r>
      <w:r w:rsidR="00523627" w:rsidRPr="00395033">
        <w:rPr>
          <w:rFonts w:ascii="Times New Roman" w:hAnsi="Times New Roman"/>
          <w:sz w:val="24"/>
          <w:szCs w:val="24"/>
        </w:rPr>
        <w:t>–</w:t>
      </w:r>
      <w:r w:rsidR="005D7E32" w:rsidRPr="00395033">
        <w:rPr>
          <w:rFonts w:ascii="Times New Roman" w:hAnsi="Times New Roman"/>
          <w:sz w:val="24"/>
          <w:szCs w:val="24"/>
        </w:rPr>
        <w:t>ы</w:t>
      </w:r>
      <w:r w:rsidR="00523627" w:rsidRPr="00395033">
        <w:rPr>
          <w:rFonts w:ascii="Times New Roman" w:hAnsi="Times New Roman"/>
          <w:sz w:val="24"/>
          <w:szCs w:val="24"/>
        </w:rPr>
        <w:t xml:space="preserve">й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="00F20A0C">
        <w:rPr>
          <w:rFonts w:ascii="Times New Roman" w:hAnsi="Times New Roman"/>
          <w:sz w:val="24"/>
          <w:szCs w:val="24"/>
        </w:rPr>
        <w:t>-</w:t>
      </w:r>
      <w:r w:rsidR="00523627" w:rsidRPr="00395033">
        <w:rPr>
          <w:rFonts w:ascii="Times New Roman" w:hAnsi="Times New Roman"/>
          <w:sz w:val="24"/>
          <w:szCs w:val="24"/>
        </w:rPr>
        <w:t>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395033">
        <w:rPr>
          <w:rFonts w:ascii="Times New Roman" w:hAnsi="Times New Roman"/>
          <w:sz w:val="24"/>
          <w:szCs w:val="24"/>
        </w:rPr>
        <w:t>:</w:t>
      </w:r>
    </w:p>
    <w:p w14:paraId="6039F47A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A64E51B" w14:textId="77777777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="00755E80"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= СПН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  <w:lang w:val="en-US"/>
        </w:rPr>
        <w:t>x</w:t>
      </w:r>
      <w:r w:rsidRPr="00395033">
        <w:rPr>
          <w:rFonts w:ascii="Times New Roman" w:hAnsi="Times New Roman"/>
          <w:sz w:val="24"/>
          <w:szCs w:val="24"/>
        </w:rPr>
        <w:t xml:space="preserve"> 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, </w:t>
      </w:r>
      <w:r w:rsidR="00323F3C" w:rsidRPr="00395033">
        <w:rPr>
          <w:rFonts w:ascii="Times New Roman" w:hAnsi="Times New Roman"/>
          <w:sz w:val="24"/>
          <w:szCs w:val="24"/>
        </w:rPr>
        <w:t xml:space="preserve">  где</w:t>
      </w:r>
    </w:p>
    <w:p w14:paraId="7BB60F27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2703CEA" w14:textId="5680F72B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– </w:t>
      </w:r>
      <w:r w:rsidR="00F20A0C">
        <w:rPr>
          <w:rFonts w:ascii="Times New Roman" w:hAnsi="Times New Roman"/>
          <w:sz w:val="24"/>
          <w:szCs w:val="24"/>
        </w:rPr>
        <w:t>с</w:t>
      </w:r>
      <w:r w:rsidRPr="00395033">
        <w:rPr>
          <w:rFonts w:ascii="Times New Roman" w:hAnsi="Times New Roman"/>
          <w:sz w:val="24"/>
          <w:szCs w:val="24"/>
        </w:rPr>
        <w:t xml:space="preserve">редний подушевой норматив финансирования скорой медицинской помощи на </w:t>
      </w:r>
      <w:r w:rsidRPr="00395033">
        <w:rPr>
          <w:rFonts w:ascii="Times New Roman" w:hAnsi="Times New Roman"/>
          <w:sz w:val="24"/>
          <w:szCs w:val="24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>–</w:t>
      </w:r>
      <w:r w:rsidR="00832269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 xml:space="preserve">й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>-Югре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Pr="00395033">
        <w:rPr>
          <w:rFonts w:ascii="Times New Roman" w:hAnsi="Times New Roman"/>
          <w:sz w:val="24"/>
          <w:szCs w:val="24"/>
        </w:rPr>
        <w:t>.</w:t>
      </w:r>
    </w:p>
    <w:p w14:paraId="76DD864A" w14:textId="3CD38104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>-Югре по каждой медицинской организации, и учитывает индивидуальные условия хозяйствования (содержания) медицинской организации.</w:t>
      </w:r>
    </w:p>
    <w:p w14:paraId="18F5BE7D" w14:textId="77777777" w:rsidR="00784167" w:rsidRDefault="0078416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0924940" w14:textId="2F638BC5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 xml:space="preserve">Средний подушевой норматив финансирования скорой медицинской помощи на </w:t>
      </w:r>
      <w:r w:rsidRPr="00395033">
        <w:rPr>
          <w:rFonts w:ascii="Times New Roman" w:hAnsi="Times New Roman"/>
          <w:sz w:val="24"/>
          <w:szCs w:val="24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>–</w:t>
      </w:r>
      <w:r w:rsidR="00832269" w:rsidRPr="00395033">
        <w:rPr>
          <w:rFonts w:ascii="Times New Roman" w:hAnsi="Times New Roman"/>
          <w:sz w:val="24"/>
          <w:szCs w:val="24"/>
        </w:rPr>
        <w:t>ы</w:t>
      </w:r>
      <w:r w:rsidRPr="00395033">
        <w:rPr>
          <w:rFonts w:ascii="Times New Roman" w:hAnsi="Times New Roman"/>
          <w:sz w:val="24"/>
          <w:szCs w:val="24"/>
        </w:rPr>
        <w:t xml:space="preserve">й месяц на одно застрахованное лицо в </w:t>
      </w:r>
      <w:r w:rsidR="00FF48DA" w:rsidRPr="00395033">
        <w:rPr>
          <w:rFonts w:ascii="Times New Roman" w:hAnsi="Times New Roman"/>
          <w:sz w:val="24"/>
          <w:szCs w:val="24"/>
        </w:rPr>
        <w:t>ХМАО</w:t>
      </w:r>
      <w:r w:rsidRPr="00395033">
        <w:rPr>
          <w:rFonts w:ascii="Times New Roman" w:hAnsi="Times New Roman"/>
          <w:sz w:val="24"/>
          <w:szCs w:val="24"/>
        </w:rPr>
        <w:t>-Югре определяется по формуле:</w:t>
      </w:r>
    </w:p>
    <w:p w14:paraId="6711122F" w14:textId="77777777" w:rsidR="00835204" w:rsidRPr="00395033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14F39188" w14:textId="33FD2740" w:rsidR="00523627" w:rsidRPr="00395033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="00755E80"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= </w:t>
      </w:r>
      <w:r w:rsidR="002A2817" w:rsidRPr="00395033">
        <w:rPr>
          <w:rFonts w:ascii="Times New Roman" w:hAnsi="Times New Roman"/>
          <w:sz w:val="24"/>
          <w:szCs w:val="24"/>
        </w:rPr>
        <w:t>ФО</w:t>
      </w:r>
      <w:r w:rsidR="002A2817"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395033">
        <w:rPr>
          <w:rFonts w:ascii="Times New Roman" w:hAnsi="Times New Roman"/>
          <w:sz w:val="24"/>
          <w:szCs w:val="24"/>
        </w:rPr>
        <w:t xml:space="preserve"> / Ч</w:t>
      </w:r>
      <w:r w:rsidR="002A507D" w:rsidRPr="00395033">
        <w:rPr>
          <w:rFonts w:ascii="Times New Roman" w:hAnsi="Times New Roman"/>
          <w:sz w:val="24"/>
          <w:szCs w:val="24"/>
        </w:rPr>
        <w:t>змес</w:t>
      </w:r>
      <w:r w:rsidR="001C58E3"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="001C58E3" w:rsidRPr="00395033">
        <w:rPr>
          <w:rFonts w:ascii="Times New Roman" w:hAnsi="Times New Roman"/>
          <w:sz w:val="24"/>
          <w:szCs w:val="24"/>
        </w:rPr>
        <w:t xml:space="preserve">, </w:t>
      </w:r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5F22DCEE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14:paraId="57827E16" w14:textId="77777777" w:rsidR="00523627" w:rsidRPr="00395033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r w:rsidR="00523627" w:rsidRPr="00395033">
        <w:rPr>
          <w:rFonts w:ascii="Times New Roman" w:hAnsi="Times New Roman"/>
          <w:sz w:val="24"/>
          <w:szCs w:val="24"/>
        </w:rPr>
        <w:t xml:space="preserve"> – </w:t>
      </w: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395033">
        <w:rPr>
          <w:rFonts w:ascii="Times New Roman" w:hAnsi="Times New Roman"/>
          <w:sz w:val="24"/>
          <w:szCs w:val="24"/>
        </w:rPr>
        <w:t xml:space="preserve">1/12 </w:t>
      </w:r>
      <w:r w:rsidRPr="00395033">
        <w:rPr>
          <w:rFonts w:ascii="Times New Roman" w:hAnsi="Times New Roman"/>
          <w:sz w:val="24"/>
          <w:szCs w:val="24"/>
        </w:rPr>
        <w:t>размер фи</w:t>
      </w:r>
      <w:r w:rsidR="00AB75E0" w:rsidRPr="00395033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395033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395033">
        <w:rPr>
          <w:rFonts w:ascii="Times New Roman" w:hAnsi="Times New Roman"/>
          <w:sz w:val="24"/>
          <w:szCs w:val="24"/>
        </w:rPr>
        <w:t>й, оказывающих</w:t>
      </w:r>
      <w:r w:rsidRPr="00395033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="00523627" w:rsidRPr="00395033">
        <w:rPr>
          <w:rFonts w:ascii="Times New Roman" w:hAnsi="Times New Roman"/>
          <w:sz w:val="24"/>
          <w:szCs w:val="24"/>
        </w:rPr>
        <w:t>;</w:t>
      </w:r>
    </w:p>
    <w:p w14:paraId="442BF3D9" w14:textId="657C4714" w:rsidR="00B359FC" w:rsidRPr="00395033" w:rsidRDefault="00B359FC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Чзмес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Pr="00395033">
        <w:rPr>
          <w:rFonts w:ascii="Times New Roman" w:hAnsi="Times New Roman"/>
          <w:sz w:val="24"/>
          <w:szCs w:val="24"/>
        </w:rPr>
        <w:t xml:space="preserve"> </w:t>
      </w:r>
      <w:r w:rsidR="004653D9" w:rsidRPr="00395033">
        <w:rPr>
          <w:rFonts w:ascii="Times New Roman" w:hAnsi="Times New Roman"/>
          <w:sz w:val="24"/>
          <w:szCs w:val="24"/>
        </w:rPr>
        <w:t>численность застрахованных лиц,</w:t>
      </w:r>
      <w:r w:rsidRPr="00395033">
        <w:rPr>
          <w:rFonts w:ascii="Times New Roman" w:hAnsi="Times New Roman"/>
          <w:sz w:val="24"/>
          <w:szCs w:val="24"/>
        </w:rPr>
        <w:t xml:space="preserve"> проживающих в ХМАО-Югре, согласно данным Регистра застрахованных лиц на </w:t>
      </w:r>
      <w:r w:rsidRPr="00652518">
        <w:rPr>
          <w:rFonts w:ascii="Times New Roman" w:hAnsi="Times New Roman"/>
          <w:sz w:val="24"/>
          <w:szCs w:val="24"/>
        </w:rPr>
        <w:t>01.</w:t>
      </w:r>
      <w:r w:rsidR="00652518" w:rsidRPr="00652518">
        <w:rPr>
          <w:rFonts w:ascii="Times New Roman" w:hAnsi="Times New Roman"/>
          <w:sz w:val="24"/>
          <w:szCs w:val="24"/>
        </w:rPr>
        <w:t>12</w:t>
      </w:r>
      <w:r w:rsidRPr="00652518">
        <w:rPr>
          <w:rFonts w:ascii="Times New Roman" w:hAnsi="Times New Roman"/>
          <w:sz w:val="24"/>
          <w:szCs w:val="24"/>
        </w:rPr>
        <w:t>.20</w:t>
      </w:r>
      <w:r w:rsidR="001C58E3" w:rsidRPr="001C58E3">
        <w:rPr>
          <w:rFonts w:ascii="Times New Roman" w:hAnsi="Times New Roman"/>
          <w:sz w:val="24"/>
          <w:szCs w:val="24"/>
        </w:rPr>
        <w:t>20</w:t>
      </w:r>
      <w:r w:rsidRPr="00652518">
        <w:rPr>
          <w:rFonts w:ascii="Times New Roman" w:hAnsi="Times New Roman"/>
          <w:sz w:val="24"/>
          <w:szCs w:val="24"/>
        </w:rPr>
        <w:t xml:space="preserve"> </w:t>
      </w:r>
      <w:r w:rsidR="000D3469" w:rsidRPr="000D3469">
        <w:rPr>
          <w:rFonts w:ascii="Times New Roman" w:hAnsi="Times New Roman"/>
          <w:sz w:val="24"/>
          <w:szCs w:val="24"/>
        </w:rPr>
        <w:t>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6536AE36" w14:textId="77777777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14:paraId="7DC63A69" w14:textId="77777777" w:rsidR="00523627" w:rsidRPr="00395033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14:paraId="38BBC475" w14:textId="77777777" w:rsidR="00523627" w:rsidRPr="00395033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lastRenderedPageBreak/>
        <w:t>КП</w:t>
      </w:r>
      <w:r w:rsidRPr="00395033">
        <w:rPr>
          <w:rFonts w:ascii="Times New Roman" w:hAnsi="Times New Roman"/>
          <w:sz w:val="24"/>
          <w:szCs w:val="24"/>
          <w:vertAlign w:val="subscript"/>
        </w:rPr>
        <w:t>сп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= </w:t>
      </w:r>
      <w:r w:rsidR="00AB75E0" w:rsidRPr="00395033">
        <w:rPr>
          <w:rFonts w:ascii="Times New Roman" w:hAnsi="Times New Roman"/>
          <w:sz w:val="24"/>
          <w:szCs w:val="24"/>
        </w:rPr>
        <w:t>ФО</w:t>
      </w:r>
      <w:r w:rsidR="00AB75E0"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r w:rsidR="00AB75E0"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 / [ПН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395033">
        <w:rPr>
          <w:rFonts w:ascii="Times New Roman" w:hAnsi="Times New Roman"/>
          <w:sz w:val="24"/>
          <w:szCs w:val="24"/>
        </w:rPr>
        <w:t>х Ч</w:t>
      </w:r>
      <w:r w:rsidR="004079D5" w:rsidRPr="00395033">
        <w:rPr>
          <w:rFonts w:ascii="Times New Roman" w:hAnsi="Times New Roman"/>
          <w:sz w:val="24"/>
          <w:szCs w:val="24"/>
        </w:rPr>
        <w:t>з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смо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</w:rPr>
        <w:t xml:space="preserve">],   </w:t>
      </w:r>
      <w:r w:rsidR="00323F3C" w:rsidRPr="00395033">
        <w:rPr>
          <w:rFonts w:ascii="Times New Roman" w:hAnsi="Times New Roman"/>
          <w:sz w:val="24"/>
          <w:szCs w:val="24"/>
        </w:rPr>
        <w:t>где</w:t>
      </w:r>
    </w:p>
    <w:p w14:paraId="166C8F27" w14:textId="77777777" w:rsidR="00A930A8" w:rsidRPr="00395033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DBC8C0E" w14:textId="26E4566A" w:rsidR="00523627" w:rsidRPr="00395033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="00784167">
        <w:rPr>
          <w:rFonts w:ascii="Times New Roman" w:hAnsi="Times New Roman"/>
          <w:sz w:val="24"/>
          <w:szCs w:val="24"/>
        </w:rPr>
        <w:t>–</w:t>
      </w:r>
      <w:r w:rsidR="00523627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>ФО</w:t>
      </w:r>
      <w:r w:rsidRPr="00395033">
        <w:rPr>
          <w:rFonts w:ascii="Times New Roman" w:hAnsi="Times New Roman"/>
          <w:sz w:val="24"/>
          <w:szCs w:val="24"/>
          <w:vertAlign w:val="subscript"/>
        </w:rPr>
        <w:t>СМП</w:t>
      </w:r>
      <w:r w:rsidRPr="00395033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39503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395033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395033">
        <w:rPr>
          <w:rFonts w:ascii="Times New Roman" w:hAnsi="Times New Roman"/>
          <w:sz w:val="24"/>
          <w:szCs w:val="24"/>
        </w:rPr>
        <w:t>, рублей</w:t>
      </w:r>
      <w:r w:rsidR="00AE0C3B" w:rsidRPr="00395033">
        <w:rPr>
          <w:rFonts w:ascii="Times New Roman" w:hAnsi="Times New Roman"/>
          <w:sz w:val="24"/>
          <w:szCs w:val="24"/>
        </w:rPr>
        <w:t>.</w:t>
      </w:r>
    </w:p>
    <w:p w14:paraId="3FC2AD75" w14:textId="77777777" w:rsidR="00357A5D" w:rsidRPr="00395033" w:rsidRDefault="00357A5D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1FE03F1" w14:textId="77777777" w:rsidR="00A87640" w:rsidRDefault="007F5765" w:rsidP="007F5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523627" w:rsidRPr="00395033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</w:t>
      </w:r>
    </w:p>
    <w:p w14:paraId="2A852803" w14:textId="58E9E720" w:rsidR="00523627" w:rsidRDefault="00523627" w:rsidP="007F576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95033">
        <w:rPr>
          <w:rFonts w:ascii="Times New Roman" w:hAnsi="Times New Roman"/>
          <w:b/>
          <w:sz w:val="24"/>
          <w:szCs w:val="24"/>
        </w:rPr>
        <w:t>на догоспитальном этапе</w:t>
      </w:r>
      <w:r w:rsidR="00312AAD" w:rsidRPr="00395033">
        <w:rPr>
          <w:rFonts w:ascii="Times New Roman" w:hAnsi="Times New Roman"/>
          <w:b/>
          <w:sz w:val="24"/>
          <w:szCs w:val="24"/>
        </w:rPr>
        <w:t xml:space="preserve"> </w:t>
      </w:r>
      <w:r w:rsidRPr="00395033">
        <w:rPr>
          <w:rFonts w:ascii="Times New Roman" w:hAnsi="Times New Roman"/>
          <w:b/>
          <w:sz w:val="24"/>
          <w:szCs w:val="24"/>
        </w:rPr>
        <w:t>за выполненный вызов</w:t>
      </w:r>
    </w:p>
    <w:p w14:paraId="70F1652C" w14:textId="74BB9750" w:rsidR="00523627" w:rsidRPr="00395033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395033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="00F20A0C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>Югры.</w:t>
      </w:r>
    </w:p>
    <w:p w14:paraId="77C35001" w14:textId="77777777" w:rsidR="00523627" w:rsidRPr="00395033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(ТВ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14:paraId="1AE11C7E" w14:textId="77777777" w:rsidR="00523627" w:rsidRPr="00395033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90ED76D" w14:textId="73DFFB05" w:rsidR="00523627" w:rsidRPr="00395033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95033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20A0C">
        <w:rPr>
          <w:rFonts w:ascii="Times New Roman" w:hAnsi="Times New Roman" w:cs="Times New Roman"/>
          <w:color w:val="auto"/>
          <w:sz w:val="24"/>
          <w:szCs w:val="24"/>
        </w:rPr>
        <w:t>х</w:t>
      </w:r>
      <w:r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C58E3" w:rsidRPr="00395033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C58E3" w:rsidRPr="00395033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д,</w:t>
      </w:r>
      <w:r w:rsidR="001C58E3" w:rsidRPr="003950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653AB" w:rsidRPr="00395033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14:paraId="596B5FA4" w14:textId="77777777" w:rsidR="00523627" w:rsidRPr="00395033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740F7C4" w14:textId="07291CF8" w:rsidR="00523627" w:rsidRPr="00395033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СН</w:t>
      </w:r>
      <w:r w:rsidRPr="00395033">
        <w:rPr>
          <w:rFonts w:ascii="Times New Roman" w:hAnsi="Times New Roman"/>
          <w:sz w:val="24"/>
          <w:szCs w:val="24"/>
          <w:vertAlign w:val="subscript"/>
        </w:rPr>
        <w:t>ФЗ</w:t>
      </w:r>
      <w:r w:rsidRPr="00395033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"О Программе государственных гарантий бесплатного оказания гражданам медицинской помощи на </w:t>
      </w:r>
      <w:r w:rsidR="005C2FF6" w:rsidRPr="00395033">
        <w:rPr>
          <w:rFonts w:ascii="Times New Roman" w:hAnsi="Times New Roman"/>
          <w:sz w:val="24"/>
          <w:szCs w:val="24"/>
        </w:rPr>
        <w:t>20</w:t>
      </w:r>
      <w:r w:rsidR="00784167">
        <w:rPr>
          <w:rFonts w:ascii="Times New Roman" w:hAnsi="Times New Roman"/>
          <w:sz w:val="24"/>
          <w:szCs w:val="24"/>
        </w:rPr>
        <w:t>2</w:t>
      </w:r>
      <w:r w:rsidR="001C58E3" w:rsidRPr="001C58E3">
        <w:rPr>
          <w:rFonts w:ascii="Times New Roman" w:hAnsi="Times New Roman"/>
          <w:sz w:val="24"/>
          <w:szCs w:val="24"/>
        </w:rPr>
        <w:t>1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Pr="00395033">
        <w:rPr>
          <w:rFonts w:ascii="Times New Roman" w:hAnsi="Times New Roman"/>
          <w:sz w:val="24"/>
          <w:szCs w:val="24"/>
        </w:rPr>
        <w:t xml:space="preserve">год </w:t>
      </w:r>
      <w:r w:rsidR="004A2A64" w:rsidRPr="00395033">
        <w:rPr>
          <w:rFonts w:ascii="Times New Roman" w:hAnsi="Times New Roman"/>
          <w:sz w:val="24"/>
          <w:szCs w:val="24"/>
        </w:rPr>
        <w:t xml:space="preserve">и на плановый период </w:t>
      </w:r>
      <w:r w:rsidR="005C2FF6" w:rsidRPr="00395033">
        <w:rPr>
          <w:rFonts w:ascii="Times New Roman" w:hAnsi="Times New Roman"/>
          <w:sz w:val="24"/>
          <w:szCs w:val="24"/>
        </w:rPr>
        <w:t>202</w:t>
      </w:r>
      <w:r w:rsidR="001C58E3" w:rsidRPr="001C58E3">
        <w:rPr>
          <w:rFonts w:ascii="Times New Roman" w:hAnsi="Times New Roman"/>
          <w:sz w:val="24"/>
          <w:szCs w:val="24"/>
        </w:rPr>
        <w:t>2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="004A2A64" w:rsidRPr="00395033">
        <w:rPr>
          <w:rFonts w:ascii="Times New Roman" w:hAnsi="Times New Roman"/>
          <w:sz w:val="24"/>
          <w:szCs w:val="24"/>
        </w:rPr>
        <w:t xml:space="preserve">и </w:t>
      </w:r>
      <w:r w:rsidR="005C2FF6" w:rsidRPr="00395033">
        <w:rPr>
          <w:rFonts w:ascii="Times New Roman" w:hAnsi="Times New Roman"/>
          <w:sz w:val="24"/>
          <w:szCs w:val="24"/>
        </w:rPr>
        <w:t>202</w:t>
      </w:r>
      <w:r w:rsidR="001C58E3" w:rsidRPr="001C58E3">
        <w:rPr>
          <w:rFonts w:ascii="Times New Roman" w:hAnsi="Times New Roman"/>
          <w:sz w:val="24"/>
          <w:szCs w:val="24"/>
        </w:rPr>
        <w:t>3</w:t>
      </w:r>
      <w:r w:rsidR="005C2FF6" w:rsidRPr="00395033">
        <w:rPr>
          <w:rFonts w:ascii="Times New Roman" w:hAnsi="Times New Roman"/>
          <w:sz w:val="24"/>
          <w:szCs w:val="24"/>
        </w:rPr>
        <w:t xml:space="preserve"> </w:t>
      </w:r>
      <w:r w:rsidR="004A2A64" w:rsidRPr="00395033">
        <w:rPr>
          <w:rFonts w:ascii="Times New Roman" w:hAnsi="Times New Roman"/>
          <w:sz w:val="24"/>
          <w:szCs w:val="24"/>
        </w:rPr>
        <w:t>годов</w:t>
      </w:r>
      <w:r w:rsidRPr="00395033">
        <w:rPr>
          <w:rFonts w:ascii="Times New Roman" w:hAnsi="Times New Roman"/>
          <w:sz w:val="24"/>
          <w:szCs w:val="24"/>
        </w:rPr>
        <w:t>";</w:t>
      </w:r>
    </w:p>
    <w:p w14:paraId="626DBDDE" w14:textId="117A586E" w:rsidR="00523627" w:rsidRPr="00395033" w:rsidRDefault="00523627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033">
        <w:rPr>
          <w:rFonts w:ascii="Times New Roman" w:hAnsi="Times New Roman"/>
          <w:sz w:val="24"/>
          <w:szCs w:val="24"/>
        </w:rPr>
        <w:t>К</w:t>
      </w:r>
      <w:r w:rsidR="00147989" w:rsidRPr="00395033">
        <w:rPr>
          <w:rFonts w:ascii="Times New Roman" w:hAnsi="Times New Roman"/>
          <w:sz w:val="24"/>
          <w:szCs w:val="24"/>
          <w:vertAlign w:val="subscript"/>
        </w:rPr>
        <w:t>д</w:t>
      </w:r>
      <w:r w:rsidRPr="00395033">
        <w:rPr>
          <w:rFonts w:ascii="Times New Roman" w:hAnsi="Times New Roman"/>
          <w:sz w:val="24"/>
          <w:szCs w:val="24"/>
        </w:rPr>
        <w:t xml:space="preserve"> – 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 xml:space="preserve">коэффициент дифференциации, в соответствии с постановлением Правительства Российской </w:t>
      </w:r>
      <w:r w:rsidR="00147989" w:rsidRPr="00CD42C7">
        <w:rPr>
          <w:rFonts w:ascii="Times New Roman" w:hAnsi="Times New Roman"/>
          <w:color w:val="000000"/>
          <w:sz w:val="24"/>
          <w:szCs w:val="24"/>
        </w:rPr>
        <w:t>Федерации от 5 мая 2012 г. № 462 «О порядке распределения, предоставления и расходования субвенций из бюджета Федерального фонда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 xml:space="preserve">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 (1,</w:t>
      </w:r>
      <w:r w:rsidR="005C2FF6" w:rsidRPr="00395033">
        <w:rPr>
          <w:rFonts w:ascii="Times New Roman" w:hAnsi="Times New Roman"/>
          <w:color w:val="000000"/>
          <w:sz w:val="24"/>
          <w:szCs w:val="24"/>
        </w:rPr>
        <w:t>75</w:t>
      </w:r>
      <w:r w:rsidR="001C58E3" w:rsidRPr="001C58E3">
        <w:rPr>
          <w:rFonts w:ascii="Times New Roman" w:hAnsi="Times New Roman"/>
          <w:color w:val="000000"/>
          <w:sz w:val="24"/>
          <w:szCs w:val="24"/>
        </w:rPr>
        <w:t>2</w:t>
      </w:r>
      <w:r w:rsidR="00147989" w:rsidRPr="00395033">
        <w:rPr>
          <w:rFonts w:ascii="Times New Roman" w:hAnsi="Times New Roman"/>
          <w:color w:val="000000"/>
          <w:sz w:val="24"/>
          <w:szCs w:val="24"/>
        </w:rPr>
        <w:t>)</w:t>
      </w:r>
      <w:r w:rsidRPr="00395033">
        <w:rPr>
          <w:rFonts w:ascii="Times New Roman" w:hAnsi="Times New Roman"/>
          <w:sz w:val="24"/>
          <w:szCs w:val="24"/>
        </w:rPr>
        <w:t>.</w:t>
      </w:r>
      <w:r w:rsidR="00B359FC" w:rsidRPr="00395033">
        <w:rPr>
          <w:rFonts w:ascii="Times New Roman" w:hAnsi="Times New Roman"/>
          <w:sz w:val="24"/>
          <w:szCs w:val="24"/>
        </w:rPr>
        <w:t xml:space="preserve"> </w:t>
      </w:r>
    </w:p>
    <w:p w14:paraId="2719D92C" w14:textId="7482F396" w:rsidR="00AE7785" w:rsidRDefault="00AE7785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AD3990" w14:textId="77777777" w:rsidR="00455CC7" w:rsidRPr="00395033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395033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B8E6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E0A01D5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F52927" w14:textId="3041C13C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Добровольский</w:t>
      </w:r>
    </w:p>
    <w:p w14:paraId="28387418" w14:textId="59D0B75F" w:rsid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7A50F" w14:textId="3361915B" w:rsidR="00D52835" w:rsidRDefault="00D52835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122B65" w14:textId="77777777" w:rsidR="004653D9" w:rsidRPr="00395033" w:rsidRDefault="004653D9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F6DD7C6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А.П. Фучежи </w:t>
      </w:r>
    </w:p>
    <w:p w14:paraId="03DB6F75" w14:textId="2123F95B" w:rsidR="002D5BA6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1E7C7" w14:textId="72ADD5C4" w:rsidR="00D52835" w:rsidRDefault="00D52835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EEB039" w14:textId="77777777" w:rsidR="00F20A0C" w:rsidRDefault="00F20A0C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08646" w14:textId="77777777" w:rsidR="004653D9" w:rsidRPr="00395033" w:rsidRDefault="004653D9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F9F78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31AD5ACC" w:rsidR="00D956DF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Default="002D5BA6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A714C" w14:textId="5ECC0139" w:rsidR="00D52835" w:rsidRDefault="00D52835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7C0B9" w14:textId="02043A87" w:rsidR="004653D9" w:rsidRDefault="004653D9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45F653" w14:textId="5207D194" w:rsidR="00996DC8" w:rsidRDefault="00996DC8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FFC40" w14:textId="77777777" w:rsidR="00996DC8" w:rsidRPr="00395033" w:rsidRDefault="00996DC8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6078BC24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М.А. Соловей</w:t>
      </w:r>
    </w:p>
    <w:p w14:paraId="438EF814" w14:textId="68894AF4" w:rsid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60D52FF" w14:textId="77777777" w:rsidR="004653D9" w:rsidRDefault="004653D9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F932C8C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64387458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>
        <w:rPr>
          <w:rFonts w:ascii="Times New Roman" w:eastAsia="SimSun" w:hAnsi="Times New Roman" w:cs="Times New Roman"/>
          <w:sz w:val="24"/>
          <w:szCs w:val="24"/>
          <w:lang w:eastAsia="ru-RU"/>
        </w:rPr>
        <w:t>дседатель правления</w:t>
      </w:r>
      <w:r w:rsidR="00D956DF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14:paraId="6AC8E5D3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>НП «Ассоциация работников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733ACBE7" w:rsidR="00D956DF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</w:t>
      </w:r>
      <w:r w:rsidR="002D5BA6"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A0580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39503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Default="002D5BA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Default="004653D9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395033" w:rsidRDefault="00D52835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99B2BE5" w14:textId="77777777" w:rsidR="002D5BA6" w:rsidRPr="00395033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956DF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0EFD186" w14:textId="77777777" w:rsidR="002D5BA6" w:rsidRPr="00395033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7B45D9A4" w14:textId="3EDD1561"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РФ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A05809"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05809" w:rsidRPr="00A0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95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 Меньшикова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sectPr w:rsidR="00D956DF" w:rsidRPr="00D956DF" w:rsidSect="00AE5326">
      <w:footerReference w:type="default" r:id="rId17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C005C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5691"/>
    <w:rsid w:val="000224C8"/>
    <w:rsid w:val="0002288A"/>
    <w:rsid w:val="00030AAC"/>
    <w:rsid w:val="000351D6"/>
    <w:rsid w:val="0006671B"/>
    <w:rsid w:val="00075FEA"/>
    <w:rsid w:val="00091293"/>
    <w:rsid w:val="000B116D"/>
    <w:rsid w:val="000B1418"/>
    <w:rsid w:val="000B1B16"/>
    <w:rsid w:val="000B419F"/>
    <w:rsid w:val="000D3469"/>
    <w:rsid w:val="000D39DD"/>
    <w:rsid w:val="000E02BA"/>
    <w:rsid w:val="000F05BC"/>
    <w:rsid w:val="000F29D5"/>
    <w:rsid w:val="000F65E1"/>
    <w:rsid w:val="001055C0"/>
    <w:rsid w:val="00110462"/>
    <w:rsid w:val="00126ADF"/>
    <w:rsid w:val="00147989"/>
    <w:rsid w:val="00154E23"/>
    <w:rsid w:val="00191997"/>
    <w:rsid w:val="00194CCA"/>
    <w:rsid w:val="00194D6C"/>
    <w:rsid w:val="001A08D0"/>
    <w:rsid w:val="001A42DE"/>
    <w:rsid w:val="001A5DD9"/>
    <w:rsid w:val="001C58E3"/>
    <w:rsid w:val="001D77C1"/>
    <w:rsid w:val="001F1EE4"/>
    <w:rsid w:val="00203105"/>
    <w:rsid w:val="00204287"/>
    <w:rsid w:val="00207C3C"/>
    <w:rsid w:val="002121CE"/>
    <w:rsid w:val="0022448A"/>
    <w:rsid w:val="002253DE"/>
    <w:rsid w:val="00227649"/>
    <w:rsid w:val="002319F1"/>
    <w:rsid w:val="002371AD"/>
    <w:rsid w:val="00256F31"/>
    <w:rsid w:val="0026012F"/>
    <w:rsid w:val="0028082D"/>
    <w:rsid w:val="002900F4"/>
    <w:rsid w:val="002921CC"/>
    <w:rsid w:val="00292F96"/>
    <w:rsid w:val="002A2817"/>
    <w:rsid w:val="002A507D"/>
    <w:rsid w:val="002B7C1B"/>
    <w:rsid w:val="002D5BA6"/>
    <w:rsid w:val="002F283A"/>
    <w:rsid w:val="003042FA"/>
    <w:rsid w:val="00312AAD"/>
    <w:rsid w:val="00323F3C"/>
    <w:rsid w:val="00326C00"/>
    <w:rsid w:val="003332F3"/>
    <w:rsid w:val="00335693"/>
    <w:rsid w:val="00357A5D"/>
    <w:rsid w:val="00360ACE"/>
    <w:rsid w:val="00376DC6"/>
    <w:rsid w:val="0037748A"/>
    <w:rsid w:val="00395033"/>
    <w:rsid w:val="00395A3D"/>
    <w:rsid w:val="003A399B"/>
    <w:rsid w:val="003B16EA"/>
    <w:rsid w:val="003C3E26"/>
    <w:rsid w:val="003F6076"/>
    <w:rsid w:val="003F6DD9"/>
    <w:rsid w:val="004079D5"/>
    <w:rsid w:val="00424E01"/>
    <w:rsid w:val="00432D47"/>
    <w:rsid w:val="004375F2"/>
    <w:rsid w:val="004516F8"/>
    <w:rsid w:val="00455CC7"/>
    <w:rsid w:val="00457262"/>
    <w:rsid w:val="004579A2"/>
    <w:rsid w:val="00463D33"/>
    <w:rsid w:val="004653D9"/>
    <w:rsid w:val="004854F9"/>
    <w:rsid w:val="0049157A"/>
    <w:rsid w:val="004A2A64"/>
    <w:rsid w:val="004A6EF6"/>
    <w:rsid w:val="004B1573"/>
    <w:rsid w:val="004C56B3"/>
    <w:rsid w:val="004F0948"/>
    <w:rsid w:val="004F27E7"/>
    <w:rsid w:val="004F733F"/>
    <w:rsid w:val="00504336"/>
    <w:rsid w:val="00521664"/>
    <w:rsid w:val="00523627"/>
    <w:rsid w:val="0054104C"/>
    <w:rsid w:val="00544304"/>
    <w:rsid w:val="00567864"/>
    <w:rsid w:val="00574886"/>
    <w:rsid w:val="005770A4"/>
    <w:rsid w:val="00596D69"/>
    <w:rsid w:val="005C2FF6"/>
    <w:rsid w:val="005D0146"/>
    <w:rsid w:val="005D7E32"/>
    <w:rsid w:val="005E50FE"/>
    <w:rsid w:val="006005B3"/>
    <w:rsid w:val="00620453"/>
    <w:rsid w:val="00626E8E"/>
    <w:rsid w:val="00631F76"/>
    <w:rsid w:val="00652518"/>
    <w:rsid w:val="006647B1"/>
    <w:rsid w:val="00666A0E"/>
    <w:rsid w:val="00672E07"/>
    <w:rsid w:val="00692810"/>
    <w:rsid w:val="00695D0B"/>
    <w:rsid w:val="006C005C"/>
    <w:rsid w:val="006D553C"/>
    <w:rsid w:val="006F45CF"/>
    <w:rsid w:val="00702F65"/>
    <w:rsid w:val="00703690"/>
    <w:rsid w:val="00725ACF"/>
    <w:rsid w:val="00725C8A"/>
    <w:rsid w:val="007337BD"/>
    <w:rsid w:val="007415A5"/>
    <w:rsid w:val="0074432F"/>
    <w:rsid w:val="00755E80"/>
    <w:rsid w:val="00761AFB"/>
    <w:rsid w:val="00784167"/>
    <w:rsid w:val="007C7399"/>
    <w:rsid w:val="007D4F7F"/>
    <w:rsid w:val="007F2D63"/>
    <w:rsid w:val="007F3929"/>
    <w:rsid w:val="007F5765"/>
    <w:rsid w:val="00825B77"/>
    <w:rsid w:val="008272DC"/>
    <w:rsid w:val="00832269"/>
    <w:rsid w:val="00835204"/>
    <w:rsid w:val="0083692C"/>
    <w:rsid w:val="008445EA"/>
    <w:rsid w:val="00850915"/>
    <w:rsid w:val="008633B0"/>
    <w:rsid w:val="00873E25"/>
    <w:rsid w:val="00884EF3"/>
    <w:rsid w:val="008A642D"/>
    <w:rsid w:val="008B1518"/>
    <w:rsid w:val="008C70CC"/>
    <w:rsid w:val="009277E6"/>
    <w:rsid w:val="009512C4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C042F"/>
    <w:rsid w:val="009D0B2E"/>
    <w:rsid w:val="009F0C82"/>
    <w:rsid w:val="00A01E7C"/>
    <w:rsid w:val="00A0240F"/>
    <w:rsid w:val="00A05809"/>
    <w:rsid w:val="00A34FB9"/>
    <w:rsid w:val="00A3522A"/>
    <w:rsid w:val="00A4016B"/>
    <w:rsid w:val="00A439B4"/>
    <w:rsid w:val="00A44596"/>
    <w:rsid w:val="00A60499"/>
    <w:rsid w:val="00A60726"/>
    <w:rsid w:val="00A653AB"/>
    <w:rsid w:val="00A67E31"/>
    <w:rsid w:val="00A8095B"/>
    <w:rsid w:val="00A87640"/>
    <w:rsid w:val="00A930A8"/>
    <w:rsid w:val="00A966A0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41A2"/>
    <w:rsid w:val="00B2054C"/>
    <w:rsid w:val="00B22D0C"/>
    <w:rsid w:val="00B23C54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C01510"/>
    <w:rsid w:val="00C13C56"/>
    <w:rsid w:val="00C16AE1"/>
    <w:rsid w:val="00C2403F"/>
    <w:rsid w:val="00C43393"/>
    <w:rsid w:val="00C5003B"/>
    <w:rsid w:val="00C606F1"/>
    <w:rsid w:val="00C9373F"/>
    <w:rsid w:val="00C974E1"/>
    <w:rsid w:val="00CB2842"/>
    <w:rsid w:val="00CB766C"/>
    <w:rsid w:val="00CC7DC3"/>
    <w:rsid w:val="00CD42C7"/>
    <w:rsid w:val="00D002AF"/>
    <w:rsid w:val="00D019FA"/>
    <w:rsid w:val="00D070CE"/>
    <w:rsid w:val="00D25B62"/>
    <w:rsid w:val="00D52835"/>
    <w:rsid w:val="00D53A87"/>
    <w:rsid w:val="00D60C27"/>
    <w:rsid w:val="00D610E8"/>
    <w:rsid w:val="00D877DB"/>
    <w:rsid w:val="00D956DF"/>
    <w:rsid w:val="00D958E6"/>
    <w:rsid w:val="00DA5731"/>
    <w:rsid w:val="00DB19DE"/>
    <w:rsid w:val="00DB616A"/>
    <w:rsid w:val="00DD7741"/>
    <w:rsid w:val="00DE1B09"/>
    <w:rsid w:val="00DF1AAA"/>
    <w:rsid w:val="00DF3227"/>
    <w:rsid w:val="00DF563C"/>
    <w:rsid w:val="00E11675"/>
    <w:rsid w:val="00E1214E"/>
    <w:rsid w:val="00E30191"/>
    <w:rsid w:val="00E37018"/>
    <w:rsid w:val="00E454A1"/>
    <w:rsid w:val="00E46E0F"/>
    <w:rsid w:val="00E72FDE"/>
    <w:rsid w:val="00E74BA2"/>
    <w:rsid w:val="00E82FBF"/>
    <w:rsid w:val="00ED2B72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4459B26B-18B5-47E1-AED2-5FD4009A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AD60-7C0E-4041-92C0-7BC1C84E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Колденберг Александр Александрович</cp:lastModifiedBy>
  <cp:revision>27</cp:revision>
  <cp:lastPrinted>2020-12-30T04:54:00Z</cp:lastPrinted>
  <dcterms:created xsi:type="dcterms:W3CDTF">2020-12-26T08:06:00Z</dcterms:created>
  <dcterms:modified xsi:type="dcterms:W3CDTF">2021-01-28T11:17:00Z</dcterms:modified>
</cp:coreProperties>
</file>